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B3" w:rsidRPr="009E2EAA" w:rsidRDefault="0074311C" w:rsidP="009E2EA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94503087"/>
      <w:r w:rsidRPr="009E2EA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84B4A" w:rsidRPr="009E2EAA">
        <w:rPr>
          <w:rFonts w:ascii="Times New Roman" w:hAnsi="Times New Roman" w:cs="Times New Roman"/>
          <w:b/>
          <w:bCs/>
          <w:sz w:val="28"/>
          <w:szCs w:val="28"/>
        </w:rPr>
        <w:t xml:space="preserve">амятка </w:t>
      </w:r>
      <w:r w:rsidR="000259B3" w:rsidRPr="009E2EAA">
        <w:rPr>
          <w:rFonts w:ascii="Times New Roman" w:hAnsi="Times New Roman" w:cs="Times New Roman"/>
          <w:b/>
          <w:bCs/>
          <w:sz w:val="28"/>
          <w:szCs w:val="28"/>
        </w:rPr>
        <w:t>по психологическо</w:t>
      </w:r>
      <w:r w:rsidRPr="009E2EAA">
        <w:rPr>
          <w:rFonts w:ascii="Times New Roman" w:hAnsi="Times New Roman" w:cs="Times New Roman"/>
          <w:b/>
          <w:bCs/>
          <w:sz w:val="28"/>
          <w:szCs w:val="28"/>
        </w:rPr>
        <w:t xml:space="preserve">й поддержке детей, </w:t>
      </w:r>
      <w:r w:rsidR="00E24E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E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E2EAA">
        <w:rPr>
          <w:rFonts w:ascii="Times New Roman" w:hAnsi="Times New Roman" w:cs="Times New Roman"/>
          <w:b/>
          <w:bCs/>
          <w:sz w:val="28"/>
          <w:szCs w:val="28"/>
        </w:rPr>
        <w:t>прибывающих с территории Украины</w:t>
      </w:r>
    </w:p>
    <w:p w:rsidR="003F282F" w:rsidRPr="009E2EAA" w:rsidRDefault="003F282F" w:rsidP="009E2EA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24E64" w:rsidRDefault="002424A2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О </w:t>
      </w:r>
      <w:r w:rsidR="00912947"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психическом и </w:t>
      </w:r>
      <w:r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психологическом сос</w:t>
      </w:r>
      <w:r w:rsidR="00B27D11" w:rsidRPr="009E2E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тоянии детей</w:t>
      </w:r>
      <w:r w:rsidR="00E24E64">
        <w:t xml:space="preserve">, </w:t>
      </w:r>
      <w:r w:rsidR="00E24E64" w:rsidRPr="00E24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прибывающих с территории Украины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долю вашей семьи выпало немало испытаний. Вам пришлось пережить утрату дома, родины, гибель близких людей, эмиграцию. Вы были вынуждены начинать жизнь заново в России. Ваши дети с раннего возраста знают, что такое лишения, несправедливость и страх. Помните, что детская душа</w:t>
      </w:r>
      <w:r w:rsidR="00AE5D17"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особенно </w:t>
      </w:r>
      <w:proofErr w:type="gramStart"/>
      <w:r w:rsidR="00AE5D17"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хрупка и уязвима</w:t>
      </w:r>
      <w:proofErr w:type="gramEnd"/>
      <w:r w:rsidR="00AE5D17"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Ребё</w:t>
      </w: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нку труднее справляться с тяжелыми переживаниями, чем взрослому, и это может отразиться на его психическом </w:t>
      </w:r>
      <w:r w:rsidR="003B1535"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психологическом </w:t>
      </w: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здоровье.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Папы и мамы! Присмотритесь внимательнее к своим детям. Возможно, Вы сами </w:t>
      </w:r>
      <w:proofErr w:type="gramStart"/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заметите у них признаки душевного неблагополучия и сумеете</w:t>
      </w:r>
      <w:proofErr w:type="gramEnd"/>
      <w:r w:rsidRPr="009E2E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оказать необходимую поддержку. Дети ждут ее в первую очередь не от учителей и врачей, а от самых близких и дорогих им людей – от своих родителей.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«запас прочности» и сил у ребёнка намного меньше, чем у взрослого. Некоторые детские проблемы часто кажутся взрослым несерьёзными, однако для ребёнка они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 и значимы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Взрослые и не подозревают, как легко можно ранить ребёнка. У детей слишком мало возможностей рассказать о том, что их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мучает и беспокоит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им самим это не вполне ясно. Иногда ребёнок не рассказывает о своих чувствах близким людям, потому что не хочет их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огорчать и расстраивать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 взрослым узнать о том, что ребёнок испытывает душевное страдание? Переживания и внутренние конфликты всегда находят способ заявить о себе. Так, они могут проявляться в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 в школе – ухудшение успеваемости и поведения, потеря интереса к учебе;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конфликтов в семье – частые ссоры и</w:t>
      </w:r>
      <w:r w:rsidR="00AE5D17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разногласия между ребё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нком и родителями, братьями и сёстрами; </w:t>
      </w:r>
    </w:p>
    <w:p w:rsidR="003F282F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трудностей в </w:t>
      </w:r>
      <w:proofErr w:type="gramStart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общении</w:t>
      </w:r>
      <w:proofErr w:type="gramEnd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замкнутость, неумение находить общий язык со сверстниками, агрессивное или вызывающее поведение;</w:t>
      </w:r>
    </w:p>
    <w:p w:rsidR="003F282F" w:rsidRPr="009E2EAA" w:rsidRDefault="00AE5D17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душевных страданий: частые слё</w:t>
      </w:r>
      <w:r w:rsidR="003F282F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зы, подавленность, неожиданные смены настроения без видимых причин, раздражительность, обидчивость, многочисленные страхи, кошмарные сны;</w:t>
      </w:r>
    </w:p>
    <w:p w:rsidR="00AE5D17" w:rsidRPr="009E2EAA" w:rsidRDefault="003F282F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 со здоровьем: расстройство сна или аппетита, боли в животе, г</w:t>
      </w:r>
      <w:r w:rsidR="00AE5D17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оловные боли, заикание, энурез,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нервные тики</w:t>
      </w:r>
      <w:bookmarkEnd w:id="0"/>
      <w:r w:rsidR="00AE5D17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973FA" w:rsidRPr="009E2EAA" w:rsidRDefault="002424A2" w:rsidP="009E2EAA">
      <w:pPr>
        <w:tabs>
          <w:tab w:val="left" w:pos="12333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Дети – свидетели войн и конфликтов</w:t>
      </w:r>
    </w:p>
    <w:p w:rsidR="006973FA" w:rsidRPr="009E2EAA" w:rsidRDefault="006973FA" w:rsidP="009E2EAA">
      <w:pPr>
        <w:tabs>
          <w:tab w:val="left" w:pos="52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детей из се</w:t>
      </w:r>
      <w:r w:rsidR="00584F03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беженцев пережили ужас бомбё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жек, смерть родных и близких людей. Даже если дети и не видели военных действий вблизи, </w:t>
      </w:r>
      <w:r w:rsidR="00584F03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находились непос</w:t>
      </w:r>
      <w:r w:rsidR="00584F03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редственно в горячих точках, война  всё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присутствовала 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 жизни и постоянно напоминала о себе.</w:t>
      </w:r>
    </w:p>
    <w:p w:rsidR="006973FA" w:rsidRPr="009E2EAA" w:rsidRDefault="006973FA" w:rsidP="009E2EAA">
      <w:pPr>
        <w:tabs>
          <w:tab w:val="left" w:pos="524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дети были свидетелями трагических событий или просто знают о них – значит, им нужна помощь. Вы, как и положено хорошим родителям, стремитесь оградить своих детей от переживания горя и отчаяния. Но делать вид, что ничего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случилось - это ошибка. Тяжё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лые воспоминания могут оставаться с Вашими детьми до тех пор, пока горе не будет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пережито и разделено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близкими людьми. 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выслушивайте детей, и тогда они получат возможность выразить то, что их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мучает и беспокоит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отвечать на вопросы детей, касающиеся их тревожных воспоминаний.</w:t>
      </w:r>
    </w:p>
    <w:p w:rsidR="006973FA" w:rsidRPr="009E2EAA" w:rsidRDefault="00272FF8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</w:t>
      </w:r>
      <w:r w:rsidR="006973F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пережил утрату близкого человека – поделитесь своими воспоминаниями об </w:t>
      </w:r>
      <w:proofErr w:type="gramStart"/>
      <w:r w:rsidR="006973F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умершем</w:t>
      </w:r>
      <w:proofErr w:type="gramEnd"/>
      <w:r w:rsidR="006973F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дайт</w:t>
      </w:r>
      <w:r w:rsidR="0032625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возможность высказаться и ребё</w:t>
      </w:r>
      <w:r w:rsidR="006973F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нку. </w:t>
      </w:r>
    </w:p>
    <w:p w:rsidR="006973FA" w:rsidRPr="009E2EAA" w:rsidRDefault="002424A2" w:rsidP="009E2EA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Между двумя мирами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 в другую страну – тяжелое испытан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для Вас и Ваших детей. В своё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 пережили потрясение от соприкосновения с чужим, негостеприимным миром, у которого свои правила и законы. 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дети привыкают к новой культуре быстрее взрослых: они более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податливы и восприимчивы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родителям хотелось бы, чтобы их дети сохранили привычки и 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 принятые на родине. Жё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сткость и неуступчивость родителей в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вопросе вынуждают детей быть скрытными, и вести себя в школе и дома</w:t>
      </w:r>
      <w:r w:rsidR="00272FF8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по-разному, иначе новые друзья могут отвернуться от них.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Рассказывайте детям о культурных традициях и истории родной страны, но в то же время позволяйте им </w:t>
      </w:r>
      <w:proofErr w:type="gramStart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знакомиться с местной культурой и перенимать</w:t>
      </w:r>
      <w:proofErr w:type="gramEnd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некоторые привычки и особенности поведения местного населения. 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Ходите с ребенком на праздники, посещайте выставки, музеи, не отказывайтесь от приглашений в гости.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вниманием отнеситесь к новым друзьям ребенка, может быть, Вы позволите ему бывать у них дома, или пригласите их к себе.</w:t>
      </w:r>
    </w:p>
    <w:p w:rsidR="006973FA" w:rsidRPr="009E2EAA" w:rsidRDefault="00272FF8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Разговаривайте с ребё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нком о том, как живут люди в этой стране, старайтесь вместе их понять, быть терпимее и сдержаннее в своих оценках местного населения.</w:t>
      </w:r>
    </w:p>
    <w:p w:rsidR="006973FA" w:rsidRPr="009E2EAA" w:rsidRDefault="00272FF8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Заинтересуйте ребёнка занятиями в спортивных </w:t>
      </w:r>
      <w:proofErr w:type="gramStart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секциях</w:t>
      </w:r>
      <w:proofErr w:type="gramEnd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кружках, студиях, клубах и других творческих, научных и спортивных объединениях детей и молодёжи.</w:t>
      </w:r>
    </w:p>
    <w:p w:rsidR="006973FA" w:rsidRPr="009E2EAA" w:rsidRDefault="002424A2" w:rsidP="009E2EAA">
      <w:pPr>
        <w:numPr>
          <w:ilvl w:val="1"/>
          <w:numId w:val="0"/>
        </w:num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Новая школа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Ваши дети посещают новую школу</w:t>
      </w:r>
      <w:r w:rsidR="003A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другой стране, помните: им потребуется время для того, чтобы привыкнуть к ней. Из-за перерыва в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стресса, вызванного новой обстановкой, дети могут учиться не так хорошо, как Вам хотелось бы. Плохие оценки и другие школьные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 очень расстраивают ребёнка - ни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хочется быть двоечником.</w:t>
      </w:r>
    </w:p>
    <w:p w:rsidR="006973FA" w:rsidRPr="009E2EAA" w:rsidRDefault="00D852E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наказывайте ребё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нка слишком строго за плохие оценки: вряд ли у него есть возможность сейчас учиться лучше.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Хвалите детей даже за небольшие достижения, не заостряйте внимания на его неудачах. Вселяйте в ребенка уверенность, что он постепенно справится с трудностями.</w:t>
      </w:r>
    </w:p>
    <w:p w:rsidR="006973FA" w:rsidRPr="009E2EAA" w:rsidRDefault="00D852E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Интересуйтесь учё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бой</w:t>
      </w:r>
      <w:r w:rsidR="00A05E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занятиями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детей: расспрашивайте о школе</w:t>
      </w:r>
      <w:r w:rsidR="003A2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973F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помогайте выполнять домашние задания, поощряйте дополнительные занятия.</w:t>
      </w:r>
    </w:p>
    <w:p w:rsidR="006973FA" w:rsidRPr="009E2EAA" w:rsidRDefault="006973FA" w:rsidP="009E2EAA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Поддерживайте контакт с администрацией школы</w:t>
      </w:r>
      <w:r w:rsidR="003A2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объясните учителям </w:t>
      </w:r>
      <w:bookmarkStart w:id="1" w:name="_GoBack"/>
      <w:bookmarkEnd w:id="1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ситуацию, в которой находится ваша семья, советуйтесь с ними.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3FA" w:rsidRPr="009E2EAA" w:rsidRDefault="002424A2" w:rsidP="009E2EA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973FA"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Дети и родители дома</w:t>
      </w:r>
    </w:p>
    <w:p w:rsidR="006973FA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Тяжелые бытовые условия, теснота, неустроенность. Усталость и постоянные стрессы не оставляют сил на полноценное общение с детьми, а дети очень переживают из-за недостатка тепла и внимания, несправедливых наказаний. 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бытовыми и материальными неурядицами такие проблемы</w:t>
      </w:r>
      <w:r w:rsidR="00D852EA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напряженный режим дня ребё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нка, его страхи, переживания, душевные потребности кажутся второстепенными. Но детство – фундамент будущей жизни любого человека. И сделать его по-настоящему прочным могут только родители. 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Дайте детям почувствовать, что при любых обстоятельствах Вы и Ваша любовь останутся с ними.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Жизнь детей должна быть упорядоченной, особенно если они не ходят в школу. Важно, чтобы они в одно и то же время вставали по утрам, ели, гуляли и ложились спать примерно в одно и то же время. 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Избегайте ссор и выяснения отношений в </w:t>
      </w:r>
      <w:proofErr w:type="gramStart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присутствии</w:t>
      </w:r>
      <w:proofErr w:type="gramEnd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детей.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Интересуйтесь домашними занятиями детей, рисуйте и играйте вместе с ними.</w:t>
      </w:r>
    </w:p>
    <w:p w:rsidR="006973FA" w:rsidRPr="009E2EAA" w:rsidRDefault="006973FA" w:rsidP="009E2EAA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нуждаются в терпении: останавливайте их, если они делают что-нибудь не так, но не </w:t>
      </w:r>
      <w:r w:rsidR="00D852E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наказывайте их физически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не угрож</w:t>
      </w:r>
      <w:r w:rsidR="00D852EA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айте наказанием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спокойно поговорите с ними и объясните, почему ребёнку не следовало бы делать так, при </w:t>
      </w:r>
      <w:proofErr w:type="gramStart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этом</w:t>
      </w:r>
      <w:proofErr w:type="gramEnd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настаивая, а давая совет.</w:t>
      </w:r>
    </w:p>
    <w:p w:rsidR="006973FA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Будьте последовательными в </w:t>
      </w:r>
      <w:proofErr w:type="gramStart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наказаниях</w:t>
      </w:r>
      <w:proofErr w:type="gramEnd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похвалах.</w:t>
      </w:r>
    </w:p>
    <w:p w:rsidR="006973FA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Старайтесь уделять всем детям равное внимание, не выделяя кого-то из них.</w:t>
      </w:r>
    </w:p>
    <w:p w:rsidR="006973FA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 Вы раздражены и устали, не срывайте свое настроение на детях, а лучше объясните им причину Вашего состояния.</w:t>
      </w:r>
    </w:p>
    <w:p w:rsidR="003F282F" w:rsidRPr="009E2EAA" w:rsidRDefault="006973FA" w:rsidP="009E2EAA">
      <w:pPr>
        <w:tabs>
          <w:tab w:val="left" w:pos="0"/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упрекайте детей в том, что они виноваты в материальных затру</w:t>
      </w:r>
      <w:r w:rsidR="006E77D9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днениях семьи, не называйте их «обузой»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Это может навредить ребёнку: он бу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 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чувствовать себя ненужным,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лишним, а вследствие этого станет замкнутым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неуверенным, а ведь вы –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родители 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91ED1"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его единственная поддержка и опора.</w:t>
      </w:r>
    </w:p>
    <w:p w:rsidR="006973FA" w:rsidRPr="009E2EAA" w:rsidRDefault="006973FA" w:rsidP="009E2EAA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Задумывались ли вы когда-нибудь о том, какими хотят видеть Вас Ваши дети? Конечно же, добрыми, любящими, веселыми, жизнерадостными.</w:t>
      </w:r>
      <w:r w:rsidR="005101FF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1FF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ли такое в Вашем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приходиться не жит</w:t>
      </w:r>
      <w:r w:rsidR="00B91ED1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ь, а выживать? Когда одновременно до десяти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ютятся в однокомнатных 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</w:t>
      </w:r>
      <w:r w:rsidR="00B91ED1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тирах</w:t>
      </w:r>
      <w:proofErr w:type="gramEnd"/>
      <w:r w:rsidR="00B91ED1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101FF" w:rsidRPr="009E2EAA" w:rsidRDefault="005101FF" w:rsidP="009E2EAA">
      <w:pPr>
        <w:numPr>
          <w:ilvl w:val="1"/>
          <w:numId w:val="0"/>
        </w:num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ребёнка его родители – самые лучшие, добрые и сильные. </w:t>
      </w: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Постарайтесь не обсуждать в </w:t>
      </w:r>
      <w:proofErr w:type="gramStart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присутствии</w:t>
      </w:r>
      <w:proofErr w:type="gramEnd"/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случаи несправедливого, жестокого обращения с Вами. Не запугивайте детей, особенно милицией.</w:t>
      </w:r>
    </w:p>
    <w:p w:rsidR="005101FF" w:rsidRPr="009E2EAA" w:rsidRDefault="005101FF" w:rsidP="009E2EAA">
      <w:pPr>
        <w:numPr>
          <w:ilvl w:val="1"/>
          <w:numId w:val="0"/>
        </w:num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Вселяйте в детей веру в будущее и в собственные силы.</w:t>
      </w:r>
    </w:p>
    <w:p w:rsidR="006071AB" w:rsidRPr="009E2EAA" w:rsidRDefault="006973FA" w:rsidP="009E2E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всему, ради себя и своей семьи, будьте такими, какими хотят Вас видеть Ваши дети.</w:t>
      </w:r>
      <w:bookmarkStart w:id="2" w:name="_Toc394503091"/>
    </w:p>
    <w:p w:rsidR="006973FA" w:rsidRPr="009E2EAA" w:rsidRDefault="00AE5D17" w:rsidP="009E2EAA">
      <w:pPr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bookmarkEnd w:id="2"/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Бондарева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С.К. </w:t>
      </w:r>
      <w:r w:rsidRPr="009E2EAA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Колесов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</w:t>
      </w:r>
      <w:r w:rsidRPr="009E2EAA">
        <w:rPr>
          <w:rFonts w:ascii="Times New Roman" w:eastAsiaTheme="majorEastAsia" w:hAnsi="Times New Roman" w:cs="Times New Roman"/>
          <w:iCs/>
          <w:sz w:val="28"/>
          <w:szCs w:val="28"/>
          <w:lang w:eastAsia="ru-RU"/>
        </w:rPr>
        <w:t>Миграция</w:t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Сущность и явление. М.,  2004 г.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психологической помощи вынужденным мигрантам. В кн. Психология беженцев и вынужденных переселенцев /под редакцией</w:t>
      </w:r>
      <w:r w:rsidR="00AE5D17"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Г.У. Солдатовой. Москва, 2001 г.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Солдатова Г.У., </w:t>
      </w:r>
      <w:proofErr w:type="spell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Шайгерова</w:t>
      </w:r>
      <w:proofErr w:type="spell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Основные психологические проблемы беженцев// Мигранты из дальнего зарубежья. М., 1999 г. № 1. С.8-12.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Солдатова Г.У. От гражданина до беженца: ценности и мотивы поведения русских ближнего зарубежья //Ценности и символы национального самосознания в условиях изменяющегося общества. М., 1998 г. С. 120-139.</w:t>
      </w:r>
    </w:p>
    <w:p w:rsidR="006973FA" w:rsidRPr="009E2EAA" w:rsidRDefault="006973FA" w:rsidP="009E2EAA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компетентность классного руководителя: режиссура совместных действий</w:t>
      </w:r>
      <w:proofErr w:type="gram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редакцией А.Г. </w:t>
      </w:r>
      <w:proofErr w:type="spellStart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9E2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Г.У. Солдатовой. М.: Смысл, 2006 г. - 321с.</w:t>
      </w:r>
    </w:p>
    <w:p w:rsidR="00904210" w:rsidRPr="009E2EAA" w:rsidRDefault="00904210" w:rsidP="009E2EAA">
      <w:pPr>
        <w:rPr>
          <w:rFonts w:ascii="Times New Roman" w:hAnsi="Times New Roman" w:cs="Times New Roman"/>
          <w:sz w:val="28"/>
          <w:szCs w:val="28"/>
        </w:rPr>
      </w:pPr>
    </w:p>
    <w:sectPr w:rsidR="00904210" w:rsidRPr="009E2EAA" w:rsidSect="006071AB">
      <w:headerReference w:type="default" r:id="rId8"/>
      <w:footerReference w:type="default" r:id="rId9"/>
      <w:headerReference w:type="first" r:id="rId10"/>
      <w:pgSz w:w="11906" w:h="16838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88" w:rsidRDefault="00A30B88" w:rsidP="006973FA">
      <w:pPr>
        <w:spacing w:after="0" w:line="240" w:lineRule="auto"/>
      </w:pPr>
      <w:r>
        <w:separator/>
      </w:r>
    </w:p>
  </w:endnote>
  <w:endnote w:type="continuationSeparator" w:id="0">
    <w:p w:rsidR="00A30B88" w:rsidRDefault="00A30B88" w:rsidP="0069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755842"/>
      <w:docPartObj>
        <w:docPartGallery w:val="Page Numbers (Bottom of Page)"/>
        <w:docPartUnique/>
      </w:docPartObj>
    </w:sdtPr>
    <w:sdtEndPr/>
    <w:sdtContent>
      <w:p w:rsidR="002F3AE7" w:rsidRDefault="00AC13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570">
          <w:rPr>
            <w:noProof/>
          </w:rPr>
          <w:t>3</w:t>
        </w:r>
        <w:r>
          <w:fldChar w:fldCharType="end"/>
        </w:r>
      </w:p>
    </w:sdtContent>
  </w:sdt>
  <w:p w:rsidR="002F3AE7" w:rsidRDefault="00A30B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88" w:rsidRDefault="00A30B88" w:rsidP="006973FA">
      <w:pPr>
        <w:spacing w:after="0" w:line="240" w:lineRule="auto"/>
      </w:pPr>
      <w:r>
        <w:separator/>
      </w:r>
    </w:p>
  </w:footnote>
  <w:footnote w:type="continuationSeparator" w:id="0">
    <w:p w:rsidR="00A30B88" w:rsidRDefault="00A30B88" w:rsidP="0069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892455"/>
      <w:docPartObj>
        <w:docPartGallery w:val="Page Numbers (Top of Page)"/>
        <w:docPartUnique/>
      </w:docPartObj>
    </w:sdtPr>
    <w:sdtEndPr/>
    <w:sdtContent>
      <w:p w:rsidR="006071AB" w:rsidRDefault="006071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570">
          <w:rPr>
            <w:noProof/>
          </w:rPr>
          <w:t>3</w:t>
        </w:r>
        <w:r>
          <w:fldChar w:fldCharType="end"/>
        </w:r>
      </w:p>
    </w:sdtContent>
  </w:sdt>
  <w:p w:rsidR="006071AB" w:rsidRDefault="006071A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AB" w:rsidRDefault="006071AB">
    <w:pPr>
      <w:pStyle w:val="aa"/>
      <w:jc w:val="center"/>
    </w:pPr>
  </w:p>
  <w:p w:rsidR="006071AB" w:rsidRDefault="006071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779"/>
    <w:multiLevelType w:val="hybridMultilevel"/>
    <w:tmpl w:val="F34EA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4246A"/>
    <w:multiLevelType w:val="hybridMultilevel"/>
    <w:tmpl w:val="77D6A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4827BD"/>
    <w:multiLevelType w:val="hybridMultilevel"/>
    <w:tmpl w:val="5A084B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F265B9"/>
    <w:multiLevelType w:val="hybridMultilevel"/>
    <w:tmpl w:val="6F1C2656"/>
    <w:lvl w:ilvl="0" w:tplc="40240A7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8683249"/>
    <w:multiLevelType w:val="hybridMultilevel"/>
    <w:tmpl w:val="C4A451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DD1938"/>
    <w:multiLevelType w:val="hybridMultilevel"/>
    <w:tmpl w:val="74C6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C1740"/>
    <w:multiLevelType w:val="hybridMultilevel"/>
    <w:tmpl w:val="51BC1B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8286D73"/>
    <w:multiLevelType w:val="hybridMultilevel"/>
    <w:tmpl w:val="BE58C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3C60"/>
    <w:multiLevelType w:val="hybridMultilevel"/>
    <w:tmpl w:val="D99A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CA"/>
    <w:rsid w:val="000154BC"/>
    <w:rsid w:val="000259B3"/>
    <w:rsid w:val="00063506"/>
    <w:rsid w:val="00165B65"/>
    <w:rsid w:val="001839BB"/>
    <w:rsid w:val="001B40CE"/>
    <w:rsid w:val="002424A2"/>
    <w:rsid w:val="00272FF8"/>
    <w:rsid w:val="0032625B"/>
    <w:rsid w:val="00381944"/>
    <w:rsid w:val="003A2570"/>
    <w:rsid w:val="003B1535"/>
    <w:rsid w:val="003D2C34"/>
    <w:rsid w:val="003D7F18"/>
    <w:rsid w:val="003F282F"/>
    <w:rsid w:val="00451940"/>
    <w:rsid w:val="00463FB1"/>
    <w:rsid w:val="005101FF"/>
    <w:rsid w:val="005532CC"/>
    <w:rsid w:val="00554268"/>
    <w:rsid w:val="00584F03"/>
    <w:rsid w:val="005D7FB4"/>
    <w:rsid w:val="006071AB"/>
    <w:rsid w:val="006973FA"/>
    <w:rsid w:val="006E77D9"/>
    <w:rsid w:val="0074311C"/>
    <w:rsid w:val="007438DE"/>
    <w:rsid w:val="007E076B"/>
    <w:rsid w:val="00904210"/>
    <w:rsid w:val="00912947"/>
    <w:rsid w:val="009E2EAA"/>
    <w:rsid w:val="00A05E44"/>
    <w:rsid w:val="00A30B88"/>
    <w:rsid w:val="00A50333"/>
    <w:rsid w:val="00A549BD"/>
    <w:rsid w:val="00AC13B7"/>
    <w:rsid w:val="00AE5D17"/>
    <w:rsid w:val="00B177EB"/>
    <w:rsid w:val="00B27D11"/>
    <w:rsid w:val="00B91ED1"/>
    <w:rsid w:val="00C62BB1"/>
    <w:rsid w:val="00D852EA"/>
    <w:rsid w:val="00D85874"/>
    <w:rsid w:val="00E24E64"/>
    <w:rsid w:val="00E72370"/>
    <w:rsid w:val="00E744C3"/>
    <w:rsid w:val="00E84B4A"/>
    <w:rsid w:val="00ED39CA"/>
    <w:rsid w:val="00F5498D"/>
    <w:rsid w:val="00F6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9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7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973F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1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7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7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9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97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6973F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0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1A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0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Морякова </dc:creator>
  <cp:keywords/>
  <dc:description/>
  <cp:lastModifiedBy>Морякова </cp:lastModifiedBy>
  <cp:revision>48</cp:revision>
  <cp:lastPrinted>2014-08-06T14:05:00Z</cp:lastPrinted>
  <dcterms:created xsi:type="dcterms:W3CDTF">2014-08-06T10:43:00Z</dcterms:created>
  <dcterms:modified xsi:type="dcterms:W3CDTF">2014-08-13T14:50:00Z</dcterms:modified>
</cp:coreProperties>
</file>